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FDA9" w14:textId="59CA5B40" w:rsidR="00D275A5" w:rsidRPr="00D275A5" w:rsidRDefault="005B5BE0" w:rsidP="00D275A5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KNOW </w:t>
      </w:r>
      <w:r w:rsidR="004036F6" w:rsidRPr="00D275A5">
        <w:rPr>
          <w:b/>
          <w:bCs/>
          <w:sz w:val="36"/>
          <w:szCs w:val="36"/>
        </w:rPr>
        <w:t>YOUR RIGHTS AS A BUSINESS OWNER</w:t>
      </w:r>
    </w:p>
    <w:p w14:paraId="5A3EF3FD" w14:textId="56D428FF" w:rsidR="00DC765B" w:rsidRPr="00E8625B" w:rsidRDefault="00DC765B" w:rsidP="00D275A5">
      <w:pPr>
        <w:pStyle w:val="NoSpacing"/>
        <w:jc w:val="center"/>
        <w:rPr>
          <w:bCs/>
        </w:rPr>
      </w:pPr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7195"/>
      </w:tblGrid>
      <w:tr w:rsidR="00DC765B" w14:paraId="5C1A05AB" w14:textId="77777777">
        <w:tc>
          <w:tcPr>
            <w:tcW w:w="7195" w:type="dxa"/>
          </w:tcPr>
          <w:p w14:paraId="3C2328DF" w14:textId="01560F15" w:rsidR="00DC765B" w:rsidRPr="008C1430" w:rsidRDefault="00C124E2">
            <w:pPr>
              <w:jc w:val="center"/>
              <w:rPr>
                <w:b/>
                <w:sz w:val="32"/>
                <w:szCs w:val="32"/>
              </w:rPr>
            </w:pPr>
            <w:r w:rsidRPr="008C1430">
              <w:rPr>
                <w:b/>
                <w:sz w:val="32"/>
                <w:szCs w:val="32"/>
              </w:rPr>
              <w:t>How to prepare for an ICE raid</w:t>
            </w:r>
          </w:p>
        </w:tc>
        <w:tc>
          <w:tcPr>
            <w:tcW w:w="7195" w:type="dxa"/>
          </w:tcPr>
          <w:p w14:paraId="2BE3C56F" w14:textId="728062F7" w:rsidR="00DC765B" w:rsidRPr="008C1430" w:rsidRDefault="00C124E2">
            <w:pPr>
              <w:jc w:val="center"/>
              <w:rPr>
                <w:b/>
                <w:sz w:val="32"/>
                <w:szCs w:val="32"/>
              </w:rPr>
            </w:pPr>
            <w:r w:rsidRPr="008C1430">
              <w:rPr>
                <w:b/>
                <w:sz w:val="32"/>
                <w:szCs w:val="32"/>
              </w:rPr>
              <w:t>What to do if ICE comes to your business</w:t>
            </w:r>
          </w:p>
        </w:tc>
      </w:tr>
      <w:tr w:rsidR="00DC765B" w14:paraId="56D9FE98" w14:textId="77777777">
        <w:tc>
          <w:tcPr>
            <w:tcW w:w="7195" w:type="dxa"/>
          </w:tcPr>
          <w:p w14:paraId="6D5862DC" w14:textId="333DB996" w:rsidR="00DC765B" w:rsidRPr="008D392C" w:rsidRDefault="004036F6" w:rsidP="00717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8D392C">
              <w:rPr>
                <w:b/>
                <w:bCs/>
                <w:color w:val="000000"/>
                <w:sz w:val="26"/>
                <w:szCs w:val="26"/>
              </w:rPr>
              <w:t>Create a plan</w:t>
            </w:r>
            <w:r w:rsidR="00C91A55" w:rsidRPr="008D392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5B5BE0" w:rsidRPr="008D392C">
              <w:rPr>
                <w:b/>
                <w:bCs/>
                <w:color w:val="000000"/>
                <w:sz w:val="26"/>
                <w:szCs w:val="26"/>
              </w:rPr>
              <w:t xml:space="preserve">for how to respond to an </w:t>
            </w:r>
            <w:r w:rsidR="0071753D" w:rsidRPr="008D392C">
              <w:rPr>
                <w:b/>
                <w:bCs/>
                <w:color w:val="000000"/>
                <w:sz w:val="26"/>
                <w:szCs w:val="26"/>
              </w:rPr>
              <w:t>ICE raid and train your staff</w:t>
            </w:r>
            <w:r w:rsidRPr="008D392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72D587C8" w14:textId="20B70E61" w:rsidR="00DC765B" w:rsidRPr="008C1430" w:rsidRDefault="00DC7423" w:rsidP="008D392C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8C1430">
              <w:rPr>
                <w:color w:val="000000"/>
                <w:sz w:val="23"/>
                <w:szCs w:val="23"/>
              </w:rPr>
              <w:t xml:space="preserve">Designate at least one shift </w:t>
            </w:r>
            <w:proofErr w:type="gramStart"/>
            <w:r w:rsidRPr="008C1430">
              <w:rPr>
                <w:color w:val="000000"/>
                <w:sz w:val="23"/>
                <w:szCs w:val="23"/>
              </w:rPr>
              <w:t>lead/manager</w:t>
            </w:r>
            <w:proofErr w:type="gramEnd"/>
            <w:r w:rsidRPr="008C1430">
              <w:rPr>
                <w:color w:val="000000"/>
                <w:sz w:val="23"/>
                <w:szCs w:val="23"/>
              </w:rPr>
              <w:t xml:space="preserve"> per shift to speak with ICE; no other employees are authorized to speak with ICE</w:t>
            </w:r>
            <w:r w:rsidR="00C124E2" w:rsidRPr="008C1430">
              <w:rPr>
                <w:color w:val="000000"/>
                <w:sz w:val="23"/>
                <w:szCs w:val="23"/>
              </w:rPr>
              <w:t>.</w:t>
            </w:r>
          </w:p>
          <w:p w14:paraId="0BEC2276" w14:textId="1CB297B0" w:rsidR="00DC7423" w:rsidRPr="008C1430" w:rsidRDefault="00DC7423" w:rsidP="002030C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8C1430">
              <w:rPr>
                <w:color w:val="000000"/>
                <w:sz w:val="23"/>
                <w:szCs w:val="23"/>
              </w:rPr>
              <w:t xml:space="preserve">Let your employees know that they do not have to answer ICE’s questions and may remain silent by saying something like </w:t>
            </w:r>
            <w:r w:rsidRPr="008C1430">
              <w:rPr>
                <w:b/>
                <w:bCs/>
                <w:color w:val="000000"/>
                <w:sz w:val="23"/>
                <w:szCs w:val="23"/>
              </w:rPr>
              <w:t>“I am exercising my right to remain silent.”</w:t>
            </w:r>
          </w:p>
          <w:p w14:paraId="53B3DD90" w14:textId="595560A2" w:rsidR="00DC7423" w:rsidRPr="008C1430" w:rsidRDefault="00DC7423" w:rsidP="002030C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8C1430">
              <w:rPr>
                <w:color w:val="000000"/>
                <w:sz w:val="23"/>
                <w:szCs w:val="23"/>
              </w:rPr>
              <w:t xml:space="preserve">Post the number of the Colorado Rapid Response Network (CORRN) hotline </w:t>
            </w:r>
            <w:r w:rsidRPr="008C1430">
              <w:rPr>
                <w:b/>
                <w:bCs/>
                <w:color w:val="000000"/>
                <w:sz w:val="23"/>
                <w:szCs w:val="23"/>
              </w:rPr>
              <w:t>1-844-864-83</w:t>
            </w:r>
            <w:r w:rsidR="008D392C" w:rsidRPr="008C1430">
              <w:rPr>
                <w:b/>
                <w:bCs/>
                <w:color w:val="000000"/>
                <w:sz w:val="23"/>
                <w:szCs w:val="23"/>
              </w:rPr>
              <w:t>4</w:t>
            </w:r>
            <w:r w:rsidRPr="008C1430">
              <w:rPr>
                <w:b/>
                <w:bCs/>
                <w:color w:val="000000"/>
                <w:sz w:val="23"/>
                <w:szCs w:val="23"/>
              </w:rPr>
              <w:t>1</w:t>
            </w:r>
            <w:r w:rsidRPr="008C1430">
              <w:rPr>
                <w:color w:val="000000"/>
                <w:sz w:val="23"/>
                <w:szCs w:val="23"/>
              </w:rPr>
              <w:t xml:space="preserve"> where employees can readily see it.</w:t>
            </w:r>
          </w:p>
          <w:p w14:paraId="032DD5C7" w14:textId="77777777" w:rsidR="00DC7423" w:rsidRPr="00DC7423" w:rsidRDefault="00DC7423" w:rsidP="00DC742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color w:val="000000"/>
                <w:sz w:val="20"/>
                <w:szCs w:val="20"/>
              </w:rPr>
            </w:pPr>
          </w:p>
          <w:p w14:paraId="36721176" w14:textId="08A4B296" w:rsidR="00DC7423" w:rsidRPr="008D392C" w:rsidRDefault="00DC7423" w:rsidP="00DC74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bCs/>
                <w:color w:val="000000"/>
                <w:sz w:val="26"/>
                <w:szCs w:val="26"/>
              </w:rPr>
            </w:pPr>
            <w:r w:rsidRPr="008D392C">
              <w:rPr>
                <w:b/>
                <w:bCs/>
                <w:color w:val="000000"/>
                <w:sz w:val="26"/>
                <w:szCs w:val="26"/>
              </w:rPr>
              <w:t>Post “Employees Only” or “Private” signs on all private areas of your business</w:t>
            </w:r>
          </w:p>
          <w:p w14:paraId="04C6F939" w14:textId="09C06D36" w:rsidR="00DC765B" w:rsidRPr="008C1430" w:rsidRDefault="00DC7423" w:rsidP="002030C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8C1430">
              <w:rPr>
                <w:color w:val="000000"/>
                <w:sz w:val="23"/>
                <w:szCs w:val="23"/>
              </w:rPr>
              <w:t>Generally, ICE cannot legally enter or search private areas of a business without permission or a valid judicial warrant.</w:t>
            </w:r>
          </w:p>
          <w:p w14:paraId="15A7835D" w14:textId="29AF5E41" w:rsidR="00DC7423" w:rsidRPr="008C1430" w:rsidRDefault="00DC7423" w:rsidP="002030C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8C1430">
              <w:rPr>
                <w:color w:val="000000"/>
                <w:sz w:val="23"/>
                <w:szCs w:val="23"/>
              </w:rPr>
              <w:t>Note: ICE is allowed to enter areas normally open to the public</w:t>
            </w:r>
            <w:r w:rsidR="00C124E2" w:rsidRPr="008C1430">
              <w:rPr>
                <w:color w:val="000000"/>
                <w:sz w:val="23"/>
                <w:szCs w:val="23"/>
              </w:rPr>
              <w:t>.</w:t>
            </w:r>
          </w:p>
          <w:p w14:paraId="7DE2A528" w14:textId="77777777" w:rsidR="00DC7423" w:rsidRPr="00DC7423" w:rsidRDefault="00DC7423" w:rsidP="00DC742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6082402" w14:textId="464EF34A" w:rsidR="00DC765B" w:rsidRPr="008D392C" w:rsidRDefault="00DC74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8D392C">
              <w:rPr>
                <w:b/>
                <w:bCs/>
                <w:color w:val="000000"/>
                <w:sz w:val="26"/>
                <w:szCs w:val="26"/>
              </w:rPr>
              <w:t xml:space="preserve">Line up legal and other resources </w:t>
            </w:r>
          </w:p>
          <w:p w14:paraId="4A96A91D" w14:textId="6F9420B1" w:rsidR="00C124E2" w:rsidRPr="008C1430" w:rsidRDefault="00C124E2" w:rsidP="002030C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8C1430">
              <w:rPr>
                <w:color w:val="000000"/>
                <w:sz w:val="23"/>
                <w:szCs w:val="23"/>
              </w:rPr>
              <w:t>Have access to an immigration employment attorney.</w:t>
            </w:r>
          </w:p>
          <w:p w14:paraId="20724CB9" w14:textId="265A9A5F" w:rsidR="00C124E2" w:rsidRPr="008C1430" w:rsidRDefault="00C124E2" w:rsidP="002030C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8C1430">
              <w:rPr>
                <w:color w:val="000000"/>
                <w:sz w:val="23"/>
                <w:szCs w:val="23"/>
              </w:rPr>
              <w:t xml:space="preserve">Advise employees to make an emergency family/personal plan </w:t>
            </w:r>
            <w:r w:rsidRPr="00322A0C">
              <w:rPr>
                <w:i/>
                <w:iCs/>
                <w:color w:val="000000"/>
                <w:sz w:val="23"/>
                <w:szCs w:val="23"/>
              </w:rPr>
              <w:t>(see Resources for individuals on back)</w:t>
            </w:r>
            <w:r w:rsidRPr="008C1430">
              <w:rPr>
                <w:color w:val="000000"/>
                <w:sz w:val="23"/>
                <w:szCs w:val="23"/>
              </w:rPr>
              <w:t>.</w:t>
            </w:r>
          </w:p>
          <w:p w14:paraId="5DDF6F53" w14:textId="513A8C8A" w:rsidR="00C124E2" w:rsidRPr="008C1430" w:rsidRDefault="00C124E2" w:rsidP="002030C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8C1430">
              <w:rPr>
                <w:color w:val="000000"/>
                <w:sz w:val="23"/>
                <w:szCs w:val="23"/>
              </w:rPr>
              <w:t xml:space="preserve">Be ready to refer your employees to local organizations that do legal representation and deportation defense </w:t>
            </w:r>
            <w:r w:rsidRPr="00322A0C">
              <w:rPr>
                <w:i/>
                <w:iCs/>
                <w:color w:val="000000"/>
                <w:sz w:val="23"/>
                <w:szCs w:val="23"/>
              </w:rPr>
              <w:t>(see back for more information)</w:t>
            </w:r>
            <w:r w:rsidRPr="008C1430">
              <w:rPr>
                <w:color w:val="000000"/>
                <w:sz w:val="23"/>
                <w:szCs w:val="23"/>
              </w:rPr>
              <w:t>.</w:t>
            </w:r>
          </w:p>
          <w:p w14:paraId="325087DF" w14:textId="55B0D6B1" w:rsidR="00DC765B" w:rsidRPr="00B8726B" w:rsidRDefault="00DC765B" w:rsidP="00B8726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5" w:type="dxa"/>
          </w:tcPr>
          <w:p w14:paraId="0F17B611" w14:textId="76AE3A76" w:rsidR="00931AEE" w:rsidRPr="00931AEE" w:rsidRDefault="004036F6" w:rsidP="00931A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color w:val="000000"/>
                <w:sz w:val="26"/>
                <w:szCs w:val="26"/>
              </w:rPr>
            </w:pPr>
            <w:r w:rsidRPr="008D392C">
              <w:rPr>
                <w:b/>
                <w:bCs/>
                <w:color w:val="000000"/>
                <w:sz w:val="26"/>
                <w:szCs w:val="26"/>
              </w:rPr>
              <w:t xml:space="preserve">Call the CORRN </w:t>
            </w:r>
            <w:r w:rsidR="00C124E2" w:rsidRPr="008D392C">
              <w:rPr>
                <w:b/>
                <w:bCs/>
                <w:color w:val="000000"/>
                <w:sz w:val="26"/>
                <w:szCs w:val="26"/>
              </w:rPr>
              <w:t>h</w:t>
            </w:r>
            <w:r w:rsidRPr="008D392C">
              <w:rPr>
                <w:b/>
                <w:bCs/>
                <w:color w:val="000000"/>
                <w:sz w:val="26"/>
                <w:szCs w:val="26"/>
              </w:rPr>
              <w:t>otline</w:t>
            </w:r>
            <w:r w:rsidR="00C124E2" w:rsidRPr="008D392C">
              <w:rPr>
                <w:b/>
                <w:bCs/>
                <w:color w:val="000000"/>
                <w:sz w:val="26"/>
                <w:szCs w:val="26"/>
              </w:rPr>
              <w:t>:</w:t>
            </w:r>
            <w:r w:rsidR="00C124E2">
              <w:rPr>
                <w:color w:val="000000"/>
                <w:sz w:val="26"/>
                <w:szCs w:val="26"/>
              </w:rPr>
              <w:t xml:space="preserve"> </w:t>
            </w:r>
            <w:r w:rsidR="00C124E2" w:rsidRPr="00D91181">
              <w:rPr>
                <w:b/>
                <w:bCs/>
                <w:color w:val="000000"/>
                <w:sz w:val="28"/>
                <w:szCs w:val="28"/>
              </w:rPr>
              <w:t>1-844-864-</w:t>
            </w:r>
            <w:r w:rsidR="00FF5CD4">
              <w:rPr>
                <w:b/>
                <w:bCs/>
                <w:color w:val="000000"/>
                <w:sz w:val="28"/>
                <w:szCs w:val="28"/>
              </w:rPr>
              <w:t>8341</w:t>
            </w:r>
            <w:r w:rsidR="00931AE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EDC7577" w14:textId="0070EE9D" w:rsidR="00D91181" w:rsidRPr="006F668C" w:rsidRDefault="00D91181" w:rsidP="006F668C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6F668C">
              <w:rPr>
                <w:color w:val="000000"/>
                <w:sz w:val="23"/>
                <w:szCs w:val="23"/>
              </w:rPr>
              <w:t>CORRN will attempt to send volunteers to help document the ICE raid and provide other resources.</w:t>
            </w:r>
          </w:p>
          <w:p w14:paraId="03335B53" w14:textId="77777777" w:rsidR="00DC765B" w:rsidRPr="00C124E2" w:rsidRDefault="00DC7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color w:val="000000"/>
                <w:sz w:val="22"/>
                <w:szCs w:val="22"/>
              </w:rPr>
            </w:pPr>
          </w:p>
          <w:p w14:paraId="644335C6" w14:textId="6774FB1E" w:rsidR="00DC765B" w:rsidRPr="008D392C" w:rsidRDefault="00C124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8D392C">
              <w:rPr>
                <w:b/>
                <w:bCs/>
                <w:color w:val="000000"/>
                <w:sz w:val="26"/>
                <w:szCs w:val="26"/>
              </w:rPr>
              <w:t>Determine whether ICE has a valid judicial warrant</w:t>
            </w:r>
          </w:p>
          <w:p w14:paraId="314A9514" w14:textId="0B2B102D" w:rsidR="00C124E2" w:rsidRPr="008C1430" w:rsidRDefault="00C124E2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8C1430">
              <w:rPr>
                <w:color w:val="000000"/>
                <w:sz w:val="23"/>
                <w:szCs w:val="23"/>
              </w:rPr>
              <w:t xml:space="preserve">The </w:t>
            </w:r>
            <w:r w:rsidRPr="008C1430">
              <w:rPr>
                <w:b/>
                <w:bCs/>
                <w:color w:val="000000"/>
                <w:sz w:val="23"/>
                <w:szCs w:val="23"/>
              </w:rPr>
              <w:t xml:space="preserve">designated shift </w:t>
            </w:r>
            <w:proofErr w:type="gramStart"/>
            <w:r w:rsidRPr="008C1430">
              <w:rPr>
                <w:b/>
                <w:bCs/>
                <w:color w:val="000000"/>
                <w:sz w:val="23"/>
                <w:szCs w:val="23"/>
              </w:rPr>
              <w:t>lead</w:t>
            </w:r>
            <w:proofErr w:type="gramEnd"/>
            <w:r w:rsidRPr="008C1430">
              <w:rPr>
                <w:b/>
                <w:bCs/>
                <w:color w:val="000000"/>
                <w:sz w:val="23"/>
                <w:szCs w:val="23"/>
              </w:rPr>
              <w:t>/manager</w:t>
            </w:r>
            <w:r w:rsidRPr="008C1430">
              <w:rPr>
                <w:color w:val="000000"/>
                <w:sz w:val="23"/>
                <w:szCs w:val="23"/>
              </w:rPr>
              <w:t xml:space="preserve"> should ask to see the warrant. A </w:t>
            </w:r>
            <w:r w:rsidRPr="00AE24B7">
              <w:rPr>
                <w:b/>
                <w:bCs/>
                <w:color w:val="000000"/>
                <w:sz w:val="23"/>
                <w:szCs w:val="23"/>
              </w:rPr>
              <w:t>valid warrant</w:t>
            </w:r>
            <w:r w:rsidRPr="008C1430">
              <w:rPr>
                <w:color w:val="000000"/>
                <w:sz w:val="23"/>
                <w:szCs w:val="23"/>
              </w:rPr>
              <w:t xml:space="preserve"> must be issued by a court, signed by a judge, with correct names, address, and spelling.</w:t>
            </w:r>
          </w:p>
          <w:p w14:paraId="5185A5A3" w14:textId="05284AB6" w:rsidR="00C124E2" w:rsidRPr="008C1430" w:rsidRDefault="00322A0C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If ICE presents an </w:t>
            </w:r>
            <w:r w:rsidRPr="00AE24B7">
              <w:rPr>
                <w:b/>
                <w:bCs/>
                <w:sz w:val="23"/>
                <w:szCs w:val="23"/>
              </w:rPr>
              <w:t>administrative warrant</w:t>
            </w:r>
            <w:r>
              <w:rPr>
                <w:color w:val="000000"/>
                <w:sz w:val="23"/>
                <w:szCs w:val="23"/>
              </w:rPr>
              <w:t xml:space="preserve">, the shift </w:t>
            </w:r>
            <w:proofErr w:type="gramStart"/>
            <w:r>
              <w:rPr>
                <w:color w:val="000000"/>
                <w:sz w:val="23"/>
                <w:szCs w:val="23"/>
              </w:rPr>
              <w:t>lead</w:t>
            </w:r>
            <w:proofErr w:type="gramEnd"/>
            <w:r>
              <w:rPr>
                <w:color w:val="000000"/>
                <w:sz w:val="23"/>
                <w:szCs w:val="23"/>
              </w:rPr>
              <w:t>/manager can s</w:t>
            </w:r>
            <w:r w:rsidR="00F257ED">
              <w:rPr>
                <w:color w:val="000000"/>
                <w:sz w:val="23"/>
                <w:szCs w:val="23"/>
              </w:rPr>
              <w:t>ay</w:t>
            </w:r>
            <w:r>
              <w:rPr>
                <w:color w:val="000000"/>
                <w:sz w:val="23"/>
                <w:szCs w:val="23"/>
              </w:rPr>
              <w:t xml:space="preserve"> that this does not authorize ICE to search private areas </w:t>
            </w:r>
            <w:r w:rsidRPr="00322A0C">
              <w:rPr>
                <w:i/>
                <w:iCs/>
                <w:color w:val="000000"/>
                <w:sz w:val="23"/>
                <w:szCs w:val="23"/>
              </w:rPr>
              <w:t>(see back for more information)</w:t>
            </w:r>
            <w:r>
              <w:rPr>
                <w:color w:val="000000"/>
                <w:sz w:val="23"/>
                <w:szCs w:val="23"/>
              </w:rPr>
              <w:t>.</w:t>
            </w:r>
          </w:p>
          <w:p w14:paraId="0172D6BC" w14:textId="77777777" w:rsidR="00DC765B" w:rsidRPr="008D392C" w:rsidRDefault="00DC7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color w:val="000000"/>
                <w:sz w:val="22"/>
                <w:szCs w:val="22"/>
              </w:rPr>
            </w:pPr>
          </w:p>
          <w:p w14:paraId="2DA4A0B2" w14:textId="64A8FDBC" w:rsidR="00DC765B" w:rsidRPr="008D392C" w:rsidRDefault="008D39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8D392C">
              <w:rPr>
                <w:b/>
                <w:bCs/>
                <w:color w:val="000000"/>
                <w:sz w:val="26"/>
                <w:szCs w:val="26"/>
              </w:rPr>
              <w:t>Stay calm and remain silent</w:t>
            </w:r>
          </w:p>
          <w:p w14:paraId="281AFB10" w14:textId="377C92DF" w:rsidR="008D392C" w:rsidRPr="008C1430" w:rsidRDefault="008D392C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8C1430">
              <w:rPr>
                <w:color w:val="000000"/>
                <w:sz w:val="23"/>
                <w:szCs w:val="23"/>
              </w:rPr>
              <w:t>Do not leave anyone alone with ICE.</w:t>
            </w:r>
          </w:p>
          <w:p w14:paraId="4D820BD4" w14:textId="2F635CF1" w:rsidR="008D392C" w:rsidRPr="008C1430" w:rsidRDefault="008D392C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proofErr w:type="gramStart"/>
            <w:r w:rsidRPr="008C1430">
              <w:rPr>
                <w:color w:val="000000"/>
                <w:sz w:val="23"/>
                <w:szCs w:val="23"/>
              </w:rPr>
              <w:t>Refer</w:t>
            </w:r>
            <w:proofErr w:type="gramEnd"/>
            <w:r w:rsidRPr="008C1430">
              <w:rPr>
                <w:color w:val="000000"/>
                <w:sz w:val="23"/>
                <w:szCs w:val="23"/>
              </w:rPr>
              <w:t xml:space="preserve"> all questions to the designated shift lead/manager.</w:t>
            </w:r>
          </w:p>
          <w:p w14:paraId="745686CF" w14:textId="7F4A1D5C" w:rsidR="008D392C" w:rsidRPr="008C1430" w:rsidRDefault="008D392C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8C1430">
              <w:rPr>
                <w:b/>
                <w:bCs/>
                <w:color w:val="000000"/>
                <w:sz w:val="23"/>
                <w:szCs w:val="23"/>
              </w:rPr>
              <w:t>Do not</w:t>
            </w:r>
            <w:r w:rsidRPr="008C1430">
              <w:rPr>
                <w:color w:val="000000"/>
                <w:sz w:val="23"/>
                <w:szCs w:val="23"/>
              </w:rPr>
              <w:t xml:space="preserve"> run, panic, lie, present false documents, or interfere.</w:t>
            </w:r>
          </w:p>
          <w:p w14:paraId="4742286F" w14:textId="49E1BEE7" w:rsidR="008D392C" w:rsidRPr="008C1430" w:rsidRDefault="008D392C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8C1430">
              <w:rPr>
                <w:b/>
                <w:bCs/>
                <w:color w:val="000000"/>
                <w:sz w:val="23"/>
                <w:szCs w:val="23"/>
              </w:rPr>
              <w:t xml:space="preserve">You have the right to remain silent; </w:t>
            </w:r>
            <w:r w:rsidRPr="008C1430">
              <w:rPr>
                <w:color w:val="000000"/>
                <w:sz w:val="23"/>
                <w:szCs w:val="23"/>
              </w:rPr>
              <w:t>do not answer any questions and do not sign anything without a lawyer present.</w:t>
            </w:r>
          </w:p>
          <w:p w14:paraId="1FB5A190" w14:textId="77777777" w:rsidR="00DC765B" w:rsidRPr="008D392C" w:rsidRDefault="00DC7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color w:val="000000"/>
                <w:sz w:val="22"/>
                <w:szCs w:val="22"/>
              </w:rPr>
            </w:pPr>
          </w:p>
          <w:p w14:paraId="1603C893" w14:textId="4D8BCE53" w:rsidR="00DC765B" w:rsidRPr="008D392C" w:rsidRDefault="008D39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8D392C">
              <w:rPr>
                <w:b/>
                <w:bCs/>
                <w:color w:val="000000"/>
                <w:sz w:val="26"/>
                <w:szCs w:val="26"/>
              </w:rPr>
              <w:t>Safely record and report the event</w:t>
            </w:r>
          </w:p>
          <w:p w14:paraId="40B018AE" w14:textId="043A0E92" w:rsidR="008D392C" w:rsidRPr="008C1430" w:rsidRDefault="008D392C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8C1430">
              <w:rPr>
                <w:color w:val="000000"/>
                <w:sz w:val="23"/>
                <w:szCs w:val="23"/>
              </w:rPr>
              <w:t>Anyone who feels safe to do so should video the encounter from a safe distance, calmly narrating the event.</w:t>
            </w:r>
          </w:p>
          <w:p w14:paraId="37CA24AE" w14:textId="5C8AC41B" w:rsidR="008D392C" w:rsidRPr="008C1430" w:rsidRDefault="008D392C" w:rsidP="002030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8C1430">
              <w:rPr>
                <w:color w:val="000000"/>
                <w:sz w:val="23"/>
                <w:szCs w:val="23"/>
              </w:rPr>
              <w:t>Record the names, badge numbers, and license plate numbers of the ICE agents and everything ICE said or did.</w:t>
            </w:r>
          </w:p>
          <w:p w14:paraId="5A8FB9DB" w14:textId="418CFD0B" w:rsidR="00DC765B" w:rsidRPr="008C1430" w:rsidRDefault="008D392C" w:rsidP="008C1430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8C1430">
              <w:rPr>
                <w:color w:val="000000"/>
                <w:sz w:val="23"/>
                <w:szCs w:val="23"/>
              </w:rPr>
              <w:t xml:space="preserve">Report misconduct or illegal acts by ICE to the Colorado Attorney General at </w:t>
            </w:r>
            <w:r w:rsidRPr="008C1430">
              <w:rPr>
                <w:b/>
                <w:bCs/>
                <w:color w:val="000000"/>
                <w:sz w:val="23"/>
                <w:szCs w:val="23"/>
              </w:rPr>
              <w:t>www.coag.gov</w:t>
            </w:r>
          </w:p>
        </w:tc>
      </w:tr>
    </w:tbl>
    <w:p w14:paraId="7D9ACD6C" w14:textId="1A88D61D" w:rsidR="00F0759E" w:rsidRPr="00D275A5" w:rsidRDefault="00F0759E" w:rsidP="00F0759E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KNOW </w:t>
      </w:r>
      <w:r w:rsidRPr="00D275A5">
        <w:rPr>
          <w:b/>
          <w:bCs/>
          <w:sz w:val="36"/>
          <w:szCs w:val="36"/>
        </w:rPr>
        <w:t xml:space="preserve">YOUR RIGHTS </w:t>
      </w:r>
      <w:r>
        <w:rPr>
          <w:b/>
          <w:bCs/>
          <w:sz w:val="36"/>
          <w:szCs w:val="36"/>
        </w:rPr>
        <w:t>Resources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If you see ICE Activity, call CORRN </w:t>
      </w:r>
      <w:r w:rsidRPr="00F0759E">
        <w:rPr>
          <w:b/>
          <w:bCs/>
          <w:color w:val="000000"/>
          <w:sz w:val="32"/>
          <w:szCs w:val="32"/>
        </w:rPr>
        <w:t>844-864-8341</w:t>
      </w:r>
    </w:p>
    <w:p w14:paraId="45EF45F9" w14:textId="77777777" w:rsidR="00F0759E" w:rsidRPr="00E8625B" w:rsidRDefault="00F0759E" w:rsidP="00F0759E">
      <w:pPr>
        <w:pStyle w:val="NoSpacing"/>
        <w:jc w:val="center"/>
        <w:rPr>
          <w:bCs/>
        </w:rPr>
      </w:pPr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7195"/>
      </w:tblGrid>
      <w:tr w:rsidR="00F0759E" w14:paraId="23C7DCC5" w14:textId="77777777" w:rsidTr="004243E0">
        <w:tc>
          <w:tcPr>
            <w:tcW w:w="7195" w:type="dxa"/>
          </w:tcPr>
          <w:p w14:paraId="075C3FF2" w14:textId="7229FF0C" w:rsidR="00F0759E" w:rsidRPr="00A81187" w:rsidRDefault="00F0759E" w:rsidP="004243E0">
            <w:pPr>
              <w:jc w:val="center"/>
              <w:rPr>
                <w:b/>
                <w:i/>
                <w:iCs/>
                <w:sz w:val="32"/>
                <w:szCs w:val="32"/>
              </w:rPr>
            </w:pPr>
            <w:r w:rsidRPr="00A81187">
              <w:rPr>
                <w:b/>
                <w:i/>
                <w:iCs/>
                <w:sz w:val="32"/>
                <w:szCs w:val="32"/>
              </w:rPr>
              <w:t>For Individuals</w:t>
            </w:r>
          </w:p>
        </w:tc>
        <w:tc>
          <w:tcPr>
            <w:tcW w:w="7195" w:type="dxa"/>
          </w:tcPr>
          <w:p w14:paraId="790DDC43" w14:textId="135D2874" w:rsidR="00F0759E" w:rsidRPr="00A81187" w:rsidRDefault="00F0759E" w:rsidP="004243E0">
            <w:pPr>
              <w:jc w:val="center"/>
              <w:rPr>
                <w:b/>
                <w:i/>
                <w:iCs/>
                <w:sz w:val="32"/>
                <w:szCs w:val="32"/>
              </w:rPr>
            </w:pPr>
            <w:r w:rsidRPr="00A81187">
              <w:rPr>
                <w:b/>
                <w:i/>
                <w:iCs/>
                <w:sz w:val="32"/>
                <w:szCs w:val="32"/>
              </w:rPr>
              <w:t>For Businesses</w:t>
            </w:r>
          </w:p>
        </w:tc>
      </w:tr>
      <w:tr w:rsidR="00F0759E" w14:paraId="3A013C45" w14:textId="77777777" w:rsidTr="004243E0">
        <w:tc>
          <w:tcPr>
            <w:tcW w:w="7195" w:type="dxa"/>
          </w:tcPr>
          <w:p w14:paraId="215F8043" w14:textId="77777777" w:rsidR="00A81187" w:rsidRPr="00A81187" w:rsidRDefault="00A81187" w:rsidP="004B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b/>
                <w:bCs/>
                <w:color w:val="000000"/>
                <w:sz w:val="22"/>
                <w:szCs w:val="22"/>
              </w:rPr>
            </w:pPr>
          </w:p>
          <w:p w14:paraId="456D30BB" w14:textId="4802756C" w:rsidR="00F0759E" w:rsidRPr="00040688" w:rsidRDefault="00F0759E" w:rsidP="004B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KNOW YOUR RIGHTS for individuals</w:t>
            </w:r>
            <w:r w:rsidR="00040688">
              <w:rPr>
                <w:b/>
                <w:bCs/>
                <w:color w:val="000000"/>
                <w:sz w:val="26"/>
                <w:szCs w:val="26"/>
              </w:rPr>
              <w:br/>
            </w:r>
            <w:r w:rsidR="00587D9C">
              <w:rPr>
                <w:color w:val="000000"/>
                <w:sz w:val="22"/>
                <w:szCs w:val="22"/>
              </w:rPr>
              <w:tab/>
            </w:r>
            <w:r w:rsidR="004B5308">
              <w:rPr>
                <w:color w:val="000000"/>
                <w:sz w:val="22"/>
                <w:szCs w:val="22"/>
              </w:rPr>
              <w:tab/>
            </w:r>
            <w:r w:rsidR="00040688" w:rsidRPr="00A81187">
              <w:rPr>
                <w:color w:val="000000"/>
                <w:sz w:val="22"/>
                <w:szCs w:val="22"/>
                <w:u w:val="single"/>
              </w:rPr>
              <w:t>usrights.org/index.html</w:t>
            </w:r>
            <w:r w:rsidR="00040688">
              <w:rPr>
                <w:color w:val="000000"/>
                <w:sz w:val="26"/>
                <w:szCs w:val="26"/>
              </w:rPr>
              <w:tab/>
            </w:r>
            <w:r w:rsidR="00040688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5DAF05E7" wp14:editId="797CED8E">
                  <wp:extent cx="678180" cy="678180"/>
                  <wp:effectExtent l="0" t="0" r="7620" b="7620"/>
                  <wp:docPr id="857431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43181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75" cy="67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61997" w14:textId="1EE0BFAC" w:rsidR="00F0759E" w:rsidRPr="008D392C" w:rsidRDefault="00040688" w:rsidP="00040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br/>
            </w:r>
            <w:r w:rsidR="00262609">
              <w:rPr>
                <w:b/>
                <w:bCs/>
                <w:color w:val="000000"/>
                <w:sz w:val="26"/>
                <w:szCs w:val="26"/>
              </w:rPr>
              <w:t xml:space="preserve">Resources for individuals 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</w:r>
            <w:r w:rsidR="00587D9C">
              <w:rPr>
                <w:color w:val="000000"/>
                <w:sz w:val="22"/>
                <w:szCs w:val="22"/>
              </w:rPr>
              <w:tab/>
            </w:r>
            <w:r w:rsidR="004B5308">
              <w:rPr>
                <w:color w:val="000000"/>
                <w:sz w:val="22"/>
                <w:szCs w:val="22"/>
              </w:rPr>
              <w:tab/>
            </w:r>
            <w:r w:rsidRPr="00A81187">
              <w:rPr>
                <w:color w:val="000000"/>
                <w:sz w:val="22"/>
                <w:szCs w:val="22"/>
                <w:u w:val="single"/>
              </w:rPr>
              <w:t>co-courtwatch.org/resources</w:t>
            </w:r>
            <w:r>
              <w:rPr>
                <w:color w:val="000000"/>
                <w:sz w:val="26"/>
                <w:szCs w:val="26"/>
              </w:rPr>
              <w:tab/>
            </w:r>
            <w:r>
              <w:rPr>
                <w:b/>
                <w:bCs/>
                <w:noProof/>
                <w:color w:val="000000"/>
                <w:sz w:val="26"/>
                <w:szCs w:val="26"/>
              </w:rPr>
              <w:drawing>
                <wp:inline distT="0" distB="0" distL="0" distR="0" wp14:anchorId="4C87FFB4" wp14:editId="5BDD2A71">
                  <wp:extent cx="685800" cy="685800"/>
                  <wp:effectExtent l="0" t="0" r="0" b="0"/>
                  <wp:docPr id="9353453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34536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96" cy="685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C3496" w14:textId="77777777" w:rsidR="00F0759E" w:rsidRDefault="00F0759E" w:rsidP="004243E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0087FB0" w14:textId="77777777" w:rsidR="00040688" w:rsidRDefault="00262609" w:rsidP="004B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Videos: How to safely defend your rights</w:t>
            </w:r>
          </w:p>
          <w:p w14:paraId="15AA2D9F" w14:textId="5D9178E5" w:rsidR="00F0759E" w:rsidRDefault="00587D9C" w:rsidP="00040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ab/>
            </w:r>
            <w:r w:rsidR="004B5308">
              <w:rPr>
                <w:color w:val="000000"/>
                <w:sz w:val="22"/>
                <w:szCs w:val="22"/>
              </w:rPr>
              <w:tab/>
            </w:r>
            <w:r w:rsidR="00040688" w:rsidRPr="00A81187">
              <w:rPr>
                <w:color w:val="000000"/>
                <w:sz w:val="22"/>
                <w:szCs w:val="22"/>
                <w:u w:val="single"/>
              </w:rPr>
              <w:t>Wehaverights.us</w:t>
            </w:r>
            <w:r w:rsidR="005704FD">
              <w:rPr>
                <w:color w:val="000000"/>
                <w:sz w:val="26"/>
                <w:szCs w:val="26"/>
              </w:rPr>
              <w:tab/>
            </w:r>
            <w:r w:rsidR="005704FD">
              <w:rPr>
                <w:color w:val="000000"/>
                <w:sz w:val="26"/>
                <w:szCs w:val="26"/>
              </w:rPr>
              <w:tab/>
            </w:r>
            <w:r w:rsidR="005704FD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216A5515" wp14:editId="08EBA010">
                  <wp:extent cx="716280" cy="716280"/>
                  <wp:effectExtent l="0" t="0" r="7620" b="7620"/>
                  <wp:docPr id="6271771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17715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381" cy="71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40688">
              <w:rPr>
                <w:color w:val="000000"/>
                <w:sz w:val="26"/>
                <w:szCs w:val="26"/>
              </w:rPr>
              <w:tab/>
            </w:r>
            <w:r w:rsidR="00262609">
              <w:rPr>
                <w:b/>
                <w:bCs/>
                <w:color w:val="000000"/>
                <w:sz w:val="26"/>
                <w:szCs w:val="26"/>
              </w:rPr>
              <w:br/>
            </w:r>
          </w:p>
          <w:p w14:paraId="2653A3CA" w14:textId="63FF71EF" w:rsidR="00262609" w:rsidRDefault="00262609" w:rsidP="004B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Find an immigration lawyer</w:t>
            </w:r>
            <w:r w:rsidR="005704FD">
              <w:rPr>
                <w:b/>
                <w:bCs/>
                <w:color w:val="000000"/>
                <w:sz w:val="26"/>
                <w:szCs w:val="26"/>
              </w:rPr>
              <w:br/>
            </w:r>
            <w:r w:rsidR="004B5308">
              <w:rPr>
                <w:color w:val="000000"/>
                <w:sz w:val="22"/>
                <w:szCs w:val="22"/>
              </w:rPr>
              <w:tab/>
            </w:r>
            <w:r w:rsidR="004B5308">
              <w:rPr>
                <w:color w:val="000000"/>
                <w:sz w:val="22"/>
                <w:szCs w:val="22"/>
              </w:rPr>
              <w:tab/>
            </w:r>
            <w:r w:rsidR="00587D9C" w:rsidRPr="00A81187">
              <w:rPr>
                <w:color w:val="000000"/>
                <w:sz w:val="22"/>
                <w:szCs w:val="22"/>
                <w:u w:val="single"/>
              </w:rPr>
              <w:t>bit.ly/4nhRjyD</w:t>
            </w:r>
            <w:r w:rsidR="004B5308">
              <w:rPr>
                <w:color w:val="000000"/>
                <w:sz w:val="22"/>
                <w:szCs w:val="22"/>
              </w:rPr>
              <w:tab/>
            </w:r>
            <w:r w:rsidR="004B5308">
              <w:rPr>
                <w:color w:val="000000"/>
                <w:sz w:val="22"/>
                <w:szCs w:val="22"/>
              </w:rPr>
              <w:tab/>
            </w:r>
            <w:r w:rsidR="004B5308">
              <w:rPr>
                <w:color w:val="000000"/>
                <w:sz w:val="22"/>
                <w:szCs w:val="22"/>
              </w:rPr>
              <w:tab/>
            </w:r>
            <w:r w:rsidR="004B5308">
              <w:rPr>
                <w:b/>
                <w:bCs/>
                <w:noProof/>
                <w:color w:val="000000"/>
                <w:sz w:val="26"/>
                <w:szCs w:val="26"/>
              </w:rPr>
              <w:drawing>
                <wp:inline distT="0" distB="0" distL="0" distR="0" wp14:anchorId="34AAB8F7" wp14:editId="041BF856">
                  <wp:extent cx="693420" cy="693420"/>
                  <wp:effectExtent l="0" t="0" r="0" b="0"/>
                  <wp:docPr id="48797397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97397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517" cy="693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E3153" w14:textId="77777777" w:rsidR="00F0759E" w:rsidRPr="00B8726B" w:rsidRDefault="00F0759E" w:rsidP="0026260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5" w:type="dxa"/>
          </w:tcPr>
          <w:p w14:paraId="05A13D42" w14:textId="77777777" w:rsidR="00A81187" w:rsidRDefault="004B5308" w:rsidP="004B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  <w:p w14:paraId="02076F61" w14:textId="05C19BB7" w:rsidR="00F0759E" w:rsidRPr="008D392C" w:rsidRDefault="00A81187" w:rsidP="004B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ab/>
            </w:r>
            <w:r w:rsidR="00262609">
              <w:rPr>
                <w:b/>
                <w:bCs/>
                <w:color w:val="000000"/>
                <w:sz w:val="26"/>
                <w:szCs w:val="26"/>
              </w:rPr>
              <w:t xml:space="preserve">KNOW YOUR RIGHTS for businesses, including </w:t>
            </w:r>
            <w:r w:rsidR="004B5308">
              <w:rPr>
                <w:b/>
                <w:bCs/>
                <w:color w:val="000000"/>
                <w:sz w:val="26"/>
                <w:szCs w:val="26"/>
              </w:rPr>
              <w:tab/>
            </w:r>
            <w:r w:rsidR="00262609">
              <w:rPr>
                <w:b/>
                <w:bCs/>
                <w:color w:val="000000"/>
                <w:sz w:val="26"/>
                <w:szCs w:val="26"/>
              </w:rPr>
              <w:t xml:space="preserve">information on I-9 requirements and audits </w:t>
            </w:r>
            <w:r w:rsidR="005704FD">
              <w:rPr>
                <w:b/>
                <w:bCs/>
                <w:color w:val="000000"/>
                <w:sz w:val="26"/>
                <w:szCs w:val="26"/>
              </w:rPr>
              <w:br/>
            </w:r>
            <w:r w:rsidR="00587D9C">
              <w:rPr>
                <w:color w:val="000000"/>
                <w:sz w:val="22"/>
                <w:szCs w:val="22"/>
              </w:rPr>
              <w:tab/>
            </w:r>
            <w:r w:rsidR="004B5308">
              <w:rPr>
                <w:color w:val="000000"/>
                <w:sz w:val="22"/>
                <w:szCs w:val="22"/>
              </w:rPr>
              <w:tab/>
            </w:r>
            <w:r w:rsidR="004B5308">
              <w:rPr>
                <w:color w:val="000000"/>
                <w:sz w:val="22"/>
                <w:szCs w:val="22"/>
              </w:rPr>
              <w:tab/>
            </w:r>
            <w:hyperlink r:id="rId12" w:history="1">
              <w:r w:rsidR="005704FD" w:rsidRPr="00AE24B7">
                <w:rPr>
                  <w:rStyle w:val="Hyperlink"/>
                  <w:color w:val="auto"/>
                  <w:sz w:val="22"/>
                  <w:szCs w:val="22"/>
                </w:rPr>
                <w:t>bit.ly/</w:t>
              </w:r>
              <w:proofErr w:type="spellStart"/>
              <w:r w:rsidR="005704FD" w:rsidRPr="00AE24B7">
                <w:rPr>
                  <w:rStyle w:val="Hyperlink"/>
                  <w:color w:val="auto"/>
                  <w:sz w:val="22"/>
                  <w:szCs w:val="22"/>
                </w:rPr>
                <w:t>NILCE</w:t>
              </w:r>
              <w:r w:rsidRPr="00AE24B7">
                <w:rPr>
                  <w:rStyle w:val="Hyperlink"/>
                  <w:color w:val="auto"/>
                  <w:sz w:val="22"/>
                  <w:szCs w:val="22"/>
                </w:rPr>
                <w:t>m</w:t>
              </w:r>
              <w:r w:rsidR="005704FD" w:rsidRPr="00AE24B7">
                <w:rPr>
                  <w:rStyle w:val="Hyperlink"/>
                  <w:color w:val="auto"/>
                  <w:sz w:val="22"/>
                  <w:szCs w:val="22"/>
                </w:rPr>
                <w:t>ployersGuide</w:t>
              </w:r>
              <w:proofErr w:type="spellEnd"/>
            </w:hyperlink>
            <w:r w:rsidR="005704FD">
              <w:rPr>
                <w:color w:val="000000"/>
                <w:sz w:val="22"/>
                <w:szCs w:val="22"/>
              </w:rPr>
              <w:tab/>
            </w:r>
            <w:r w:rsidR="0043485E">
              <w:rPr>
                <w:b/>
                <w:bCs/>
                <w:noProof/>
                <w:color w:val="000000"/>
                <w:sz w:val="26"/>
                <w:szCs w:val="26"/>
              </w:rPr>
              <w:drawing>
                <wp:inline distT="0" distB="0" distL="0" distR="0" wp14:anchorId="6F7F81D6" wp14:editId="320CBB58">
                  <wp:extent cx="693420" cy="693420"/>
                  <wp:effectExtent l="0" t="0" r="0" b="0"/>
                  <wp:docPr id="21353171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31714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518" cy="693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2609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22B673D4" w14:textId="77777777" w:rsidR="00F0759E" w:rsidRDefault="00F0759E" w:rsidP="00424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color w:val="000000"/>
                <w:sz w:val="22"/>
                <w:szCs w:val="22"/>
              </w:rPr>
            </w:pPr>
          </w:p>
          <w:p w14:paraId="4C864290" w14:textId="677B0EF3" w:rsidR="00F0759E" w:rsidRDefault="00262609" w:rsidP="0026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Which ICE warrants are valid for entering private areas of my business?</w:t>
            </w:r>
          </w:p>
          <w:p w14:paraId="2A313651" w14:textId="429D45C3" w:rsidR="00262609" w:rsidRPr="005704FD" w:rsidRDefault="00587D9C" w:rsidP="0026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  <w:r w:rsidR="004B5308">
              <w:rPr>
                <w:color w:val="000000"/>
                <w:sz w:val="22"/>
                <w:szCs w:val="22"/>
              </w:rPr>
              <w:tab/>
            </w:r>
            <w:r w:rsidR="005704FD" w:rsidRPr="00A81187">
              <w:rPr>
                <w:color w:val="000000"/>
                <w:sz w:val="22"/>
                <w:szCs w:val="22"/>
                <w:u w:val="single"/>
              </w:rPr>
              <w:t>Bit.ly/</w:t>
            </w:r>
            <w:proofErr w:type="spellStart"/>
            <w:r w:rsidR="005704FD" w:rsidRPr="00A81187">
              <w:rPr>
                <w:color w:val="000000"/>
                <w:sz w:val="22"/>
                <w:szCs w:val="22"/>
                <w:u w:val="single"/>
              </w:rPr>
              <w:t>KnowWarrants</w:t>
            </w:r>
            <w:proofErr w:type="spellEnd"/>
            <w:r w:rsidR="005704FD">
              <w:rPr>
                <w:color w:val="000000"/>
                <w:sz w:val="22"/>
                <w:szCs w:val="22"/>
              </w:rPr>
              <w:tab/>
            </w:r>
            <w:r w:rsidR="005704FD">
              <w:rPr>
                <w:color w:val="000000"/>
                <w:sz w:val="22"/>
                <w:szCs w:val="22"/>
              </w:rPr>
              <w:tab/>
            </w:r>
            <w:r w:rsidR="005704FD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2D9EA6B7" wp14:editId="04321F70">
                  <wp:extent cx="678180" cy="678180"/>
                  <wp:effectExtent l="0" t="0" r="7620" b="7620"/>
                  <wp:docPr id="12231710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17102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76" cy="67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A7CDEF" w14:textId="77777777" w:rsidR="00587D9C" w:rsidRDefault="00587D9C" w:rsidP="0026260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b/>
                <w:bCs/>
                <w:color w:val="000000"/>
                <w:sz w:val="16"/>
                <w:szCs w:val="16"/>
              </w:rPr>
            </w:pPr>
          </w:p>
          <w:p w14:paraId="2BFC54B2" w14:textId="0243D750" w:rsidR="00F0759E" w:rsidRPr="008C1430" w:rsidRDefault="00262609" w:rsidP="0026260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262609">
              <w:rPr>
                <w:b/>
                <w:bCs/>
                <w:color w:val="000000"/>
                <w:sz w:val="23"/>
                <w:szCs w:val="23"/>
              </w:rPr>
              <w:t>NON-VALID</w:t>
            </w:r>
            <w:r>
              <w:rPr>
                <w:color w:val="000000"/>
                <w:sz w:val="23"/>
                <w:szCs w:val="23"/>
              </w:rPr>
              <w:t xml:space="preserve">: ICE agents sometimes bring documents that look like judicial warrants. Administrative warrants do not permit ICE to conduct searches of private areas. </w:t>
            </w:r>
          </w:p>
          <w:p w14:paraId="0A49FBD2" w14:textId="77777777" w:rsidR="00F0759E" w:rsidRPr="008D392C" w:rsidRDefault="00F0759E" w:rsidP="00424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/>
              <w:rPr>
                <w:color w:val="000000"/>
                <w:sz w:val="22"/>
                <w:szCs w:val="22"/>
              </w:rPr>
            </w:pPr>
          </w:p>
          <w:p w14:paraId="667BE4B1" w14:textId="40EB802B" w:rsidR="00F0759E" w:rsidRPr="008C1430" w:rsidRDefault="00262609" w:rsidP="0026260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3"/>
                <w:szCs w:val="23"/>
              </w:rPr>
            </w:pPr>
            <w:r w:rsidRPr="005704FD">
              <w:rPr>
                <w:b/>
                <w:bCs/>
                <w:color w:val="000000"/>
                <w:sz w:val="23"/>
                <w:szCs w:val="23"/>
              </w:rPr>
              <w:t>VALID</w:t>
            </w:r>
            <w:r>
              <w:rPr>
                <w:color w:val="000000"/>
                <w:sz w:val="23"/>
                <w:szCs w:val="23"/>
              </w:rPr>
              <w:t xml:space="preserve">: A judicial warrant will have a district court heading and the judge’s name and signature and describe the premises to be searched, items to be searched for, and </w:t>
            </w:r>
            <w:proofErr w:type="gramStart"/>
            <w:r>
              <w:rPr>
                <w:color w:val="000000"/>
                <w:sz w:val="23"/>
                <w:szCs w:val="23"/>
              </w:rPr>
              <w:t>properly-spelled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name of any individual subject to the warrant. The address of place to be searched must also be </w:t>
            </w:r>
            <w:r w:rsidR="004B5308">
              <w:rPr>
                <w:color w:val="000000"/>
                <w:sz w:val="23"/>
                <w:szCs w:val="23"/>
              </w:rPr>
              <w:t>c</w:t>
            </w:r>
            <w:r>
              <w:rPr>
                <w:color w:val="000000"/>
                <w:sz w:val="23"/>
                <w:szCs w:val="23"/>
              </w:rPr>
              <w:t>orrect and not misspelled.</w:t>
            </w:r>
          </w:p>
        </w:tc>
      </w:tr>
    </w:tbl>
    <w:p w14:paraId="0F38CC2C" w14:textId="3CE4EB8D" w:rsidR="00262609" w:rsidRPr="00A81187" w:rsidRDefault="00262609" w:rsidP="006145CE">
      <w:pPr>
        <w:rPr>
          <w:b/>
          <w:bCs/>
          <w:i/>
          <w:iCs/>
          <w:sz w:val="22"/>
          <w:szCs w:val="22"/>
        </w:rPr>
      </w:pPr>
      <w:r w:rsidRPr="00A81187">
        <w:rPr>
          <w:b/>
          <w:bCs/>
          <w:i/>
          <w:iCs/>
          <w:sz w:val="22"/>
          <w:szCs w:val="22"/>
        </w:rPr>
        <w:t>Need more materials? 720-900-1813</w:t>
      </w:r>
      <w:r w:rsidR="005704FD" w:rsidRPr="00A81187">
        <w:rPr>
          <w:b/>
          <w:bCs/>
          <w:i/>
          <w:iCs/>
          <w:sz w:val="22"/>
          <w:szCs w:val="22"/>
        </w:rPr>
        <w:tab/>
      </w:r>
      <w:r w:rsidR="005704FD" w:rsidRPr="00A81187">
        <w:rPr>
          <w:b/>
          <w:bCs/>
          <w:i/>
          <w:iCs/>
          <w:sz w:val="22"/>
          <w:szCs w:val="22"/>
        </w:rPr>
        <w:tab/>
      </w:r>
      <w:r w:rsidR="00A81187">
        <w:rPr>
          <w:b/>
          <w:bCs/>
          <w:i/>
          <w:iCs/>
          <w:sz w:val="22"/>
          <w:szCs w:val="22"/>
        </w:rPr>
        <w:tab/>
      </w:r>
      <w:r w:rsidR="00A81187">
        <w:rPr>
          <w:b/>
          <w:bCs/>
          <w:i/>
          <w:iCs/>
          <w:sz w:val="22"/>
          <w:szCs w:val="22"/>
        </w:rPr>
        <w:tab/>
      </w:r>
      <w:r w:rsidR="005704FD" w:rsidRPr="00A81187">
        <w:rPr>
          <w:b/>
          <w:bCs/>
          <w:i/>
          <w:iCs/>
          <w:sz w:val="22"/>
          <w:szCs w:val="22"/>
        </w:rPr>
        <w:t>A joint project of Denver Indivisible Action and Denver Immigrant Partnership Team</w:t>
      </w:r>
    </w:p>
    <w:sectPr w:rsidR="00262609" w:rsidRPr="00A81187">
      <w:footerReference w:type="default" r:id="rId15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39A6" w14:textId="77777777" w:rsidR="00EE0101" w:rsidRDefault="00EE0101">
      <w:pPr>
        <w:spacing w:after="0" w:line="240" w:lineRule="auto"/>
      </w:pPr>
      <w:r>
        <w:separator/>
      </w:r>
    </w:p>
  </w:endnote>
  <w:endnote w:type="continuationSeparator" w:id="0">
    <w:p w14:paraId="5443CE2C" w14:textId="77777777" w:rsidR="00EE0101" w:rsidRDefault="00EE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embedRegular r:id="rId1" w:fontKey="{3748D094-AAA0-4B2F-9DCE-FABF885368F3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B496F8F1-4D8E-441E-AB73-950C8CDF2ED0}"/>
    <w:embedBold r:id="rId3" w:fontKey="{D2C84BAC-9867-4485-83BD-75876B2A3B06}"/>
    <w:embedItalic r:id="rId4" w:fontKey="{4F764719-B0CD-4461-AB54-5F36775E89BB}"/>
    <w:embedBoldItalic r:id="rId5" w:fontKey="{7B9C780A-C164-4272-B703-60DFFB2D6BC1}"/>
  </w:font>
  <w:font w:name="Play">
    <w:charset w:val="00"/>
    <w:family w:val="auto"/>
    <w:pitch w:val="default"/>
    <w:embedRegular r:id="rId6" w:fontKey="{FAB5841E-46C2-471A-A264-A2B036F6446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E14B9C2E-696D-4866-9DD5-3B781427CEE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79DC" w14:textId="77777777" w:rsidR="00DC765B" w:rsidRDefault="004036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6"/>
        <w:szCs w:val="36"/>
      </w:rPr>
    </w:pPr>
    <w:r>
      <w:rPr>
        <w:color w:val="000000"/>
        <w:sz w:val="36"/>
        <w:szCs w:val="36"/>
      </w:rPr>
      <w:t>If you see ICE – Call Colorado Rapid Response Network</w:t>
    </w:r>
  </w:p>
  <w:p w14:paraId="1FCABDC6" w14:textId="77777777" w:rsidR="00DC765B" w:rsidRDefault="004036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CORRN 844-864-8341</w:t>
    </w:r>
  </w:p>
  <w:p w14:paraId="3FDF0808" w14:textId="77777777" w:rsidR="00DC765B" w:rsidRDefault="004036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These materials are provided for informational purposes only and do not constitute legal advice.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F6AA" w14:textId="77777777" w:rsidR="00EE0101" w:rsidRDefault="00EE0101">
      <w:pPr>
        <w:spacing w:after="0" w:line="240" w:lineRule="auto"/>
      </w:pPr>
      <w:r>
        <w:separator/>
      </w:r>
    </w:p>
  </w:footnote>
  <w:footnote w:type="continuationSeparator" w:id="0">
    <w:p w14:paraId="65572219" w14:textId="77777777" w:rsidR="00EE0101" w:rsidRDefault="00EE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673F"/>
    <w:multiLevelType w:val="hybridMultilevel"/>
    <w:tmpl w:val="5F2A4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C405D2"/>
    <w:multiLevelType w:val="hybridMultilevel"/>
    <w:tmpl w:val="E5EC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95154"/>
    <w:multiLevelType w:val="multilevel"/>
    <w:tmpl w:val="4C18B7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FA0FF6"/>
    <w:multiLevelType w:val="multilevel"/>
    <w:tmpl w:val="CD385A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E502890"/>
    <w:multiLevelType w:val="hybridMultilevel"/>
    <w:tmpl w:val="92DC9866"/>
    <w:lvl w:ilvl="0" w:tplc="12989E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8021436">
    <w:abstractNumId w:val="2"/>
  </w:num>
  <w:num w:numId="2" w16cid:durableId="1176730129">
    <w:abstractNumId w:val="3"/>
  </w:num>
  <w:num w:numId="3" w16cid:durableId="211813916">
    <w:abstractNumId w:val="0"/>
  </w:num>
  <w:num w:numId="4" w16cid:durableId="1228806323">
    <w:abstractNumId w:val="1"/>
  </w:num>
  <w:num w:numId="5" w16cid:durableId="2018193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5B"/>
    <w:rsid w:val="00040688"/>
    <w:rsid w:val="000E3BAF"/>
    <w:rsid w:val="00141360"/>
    <w:rsid w:val="00191AFF"/>
    <w:rsid w:val="001A177F"/>
    <w:rsid w:val="001A1FFA"/>
    <w:rsid w:val="001B5131"/>
    <w:rsid w:val="002030CA"/>
    <w:rsid w:val="00262609"/>
    <w:rsid w:val="0028560A"/>
    <w:rsid w:val="00322A0C"/>
    <w:rsid w:val="004036F6"/>
    <w:rsid w:val="00410620"/>
    <w:rsid w:val="0043485E"/>
    <w:rsid w:val="004B5308"/>
    <w:rsid w:val="004E4608"/>
    <w:rsid w:val="00511538"/>
    <w:rsid w:val="005704FD"/>
    <w:rsid w:val="00570D5E"/>
    <w:rsid w:val="00587D9C"/>
    <w:rsid w:val="005B5BE0"/>
    <w:rsid w:val="005B6992"/>
    <w:rsid w:val="005E1A53"/>
    <w:rsid w:val="006029C5"/>
    <w:rsid w:val="0060519C"/>
    <w:rsid w:val="006145CE"/>
    <w:rsid w:val="00655C46"/>
    <w:rsid w:val="00665A5F"/>
    <w:rsid w:val="00696F89"/>
    <w:rsid w:val="006F668C"/>
    <w:rsid w:val="0071753D"/>
    <w:rsid w:val="00866833"/>
    <w:rsid w:val="0088508B"/>
    <w:rsid w:val="008C1430"/>
    <w:rsid w:val="008D392C"/>
    <w:rsid w:val="00931AEE"/>
    <w:rsid w:val="00A81187"/>
    <w:rsid w:val="00AE24B7"/>
    <w:rsid w:val="00AE5A0E"/>
    <w:rsid w:val="00B21DEF"/>
    <w:rsid w:val="00B45E89"/>
    <w:rsid w:val="00B7567E"/>
    <w:rsid w:val="00B8726B"/>
    <w:rsid w:val="00BC6214"/>
    <w:rsid w:val="00BE61EC"/>
    <w:rsid w:val="00C124E2"/>
    <w:rsid w:val="00C661AC"/>
    <w:rsid w:val="00C869F5"/>
    <w:rsid w:val="00C91A55"/>
    <w:rsid w:val="00CB3BC8"/>
    <w:rsid w:val="00CC480E"/>
    <w:rsid w:val="00CE62CD"/>
    <w:rsid w:val="00CF32EA"/>
    <w:rsid w:val="00D25719"/>
    <w:rsid w:val="00D275A5"/>
    <w:rsid w:val="00D81446"/>
    <w:rsid w:val="00D91181"/>
    <w:rsid w:val="00DC7423"/>
    <w:rsid w:val="00DC765B"/>
    <w:rsid w:val="00E456D8"/>
    <w:rsid w:val="00E76C8A"/>
    <w:rsid w:val="00E8625B"/>
    <w:rsid w:val="00EC768F"/>
    <w:rsid w:val="00EE0101"/>
    <w:rsid w:val="00EF1E5C"/>
    <w:rsid w:val="00F0759E"/>
    <w:rsid w:val="00F257ED"/>
    <w:rsid w:val="00F74336"/>
    <w:rsid w:val="00FB4CA8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CEC2"/>
  <w15:docId w15:val="{F06A5564-56F7-43F7-8C41-318832C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9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0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9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9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5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D74"/>
  </w:style>
  <w:style w:type="paragraph" w:styleId="Footer">
    <w:name w:val="footer"/>
    <w:basedOn w:val="Normal"/>
    <w:link w:val="FooterChar"/>
    <w:uiPriority w:val="99"/>
    <w:unhideWhenUsed/>
    <w:rsid w:val="004F5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D74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BC62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5A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.ly/NILCEmployersGui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  <wetp:taskpane dockstate="right" visibility="0" width="438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56F1E637-202F-4C8F-880B-51C941A65C65}">
  <we:reference id="wa200002492" version="1.0.0.3" store="en-US" storeType="OMEX"/>
  <we:alternateReferences>
    <we:reference id="WA200002492" version="1.0.0.3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0A82BB0-473A-410C-8653-DE42140F2FED}">
  <we:reference id="wa104051163" version="1.2.0.3" store="en-US" storeType="OMEX"/>
  <we:alternateReferences>
    <we:reference id="WA104051163" version="1.2.0.3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PQghUscjtyt7RFN4r0kA6fSeA==">CgMxLjA4AHIhMVlPZ3IxcmVOVmdPOTNJTTF6cDBPQnk2Z2NTLU1jN0d6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Schmidt</dc:creator>
  <cp:lastModifiedBy>Jean Fisher</cp:lastModifiedBy>
  <cp:revision>2</cp:revision>
  <cp:lastPrinted>2026-03-08T02:26:00Z</cp:lastPrinted>
  <dcterms:created xsi:type="dcterms:W3CDTF">2026-03-29T00:51:00Z</dcterms:created>
  <dcterms:modified xsi:type="dcterms:W3CDTF">2026-03-29T00:51:00Z</dcterms:modified>
</cp:coreProperties>
</file>